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81" w:rsidRPr="00E211E8" w:rsidRDefault="00E71281" w:rsidP="000A323C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Pr="000A323C">
        <w:rPr>
          <w:rFonts w:eastAsia="Times New Roman"/>
          <w:b w:val="0"/>
          <w:bCs w:val="0"/>
          <w:color w:val="000000"/>
          <w:sz w:val="28"/>
          <w:szCs w:val="28"/>
        </w:rPr>
        <w:t>Technology Transfer and Diffusion</w:t>
      </w:r>
      <w:r w:rsidRPr="000A323C">
        <w:rPr>
          <w:b w:val="0"/>
          <w:bCs w:val="0"/>
          <w:color w:val="auto"/>
          <w:spacing w:val="2"/>
          <w:sz w:val="28"/>
          <w:szCs w:val="28"/>
        </w:rPr>
        <w:t xml:space="preserve"> </w:t>
      </w:r>
      <w:r w:rsidRPr="00E211E8">
        <w:rPr>
          <w:rFonts w:ascii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E71281" w:rsidRPr="00571C5A" w:rsidTr="004B6DCF">
        <w:tc>
          <w:tcPr>
            <w:tcW w:w="4320" w:type="dxa"/>
          </w:tcPr>
          <w:p w:rsidR="00E71281" w:rsidRPr="00571C5A" w:rsidRDefault="00E71281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E71281" w:rsidRPr="00571C5A" w:rsidRDefault="00E71281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Benha</w:t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E71281" w:rsidRPr="00571C5A" w:rsidRDefault="00E71281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E71281" w:rsidRPr="00571C5A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E71281" w:rsidRPr="00571C5A" w:rsidRDefault="00E71281">
            <w:pPr>
              <w:bidi w:val="0"/>
              <w:spacing w:before="60" w:after="60"/>
              <w:rPr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571C5A">
              <w:rPr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E71281" w:rsidRPr="00867057" w:rsidRDefault="00E71281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Agricultural Biotechnology Program</w:t>
            </w:r>
          </w:p>
        </w:tc>
      </w:tr>
      <w:tr w:rsidR="00E71281" w:rsidRPr="00571C5A" w:rsidTr="004B6DCF">
        <w:trPr>
          <w:trHeight w:val="364"/>
        </w:trPr>
        <w:tc>
          <w:tcPr>
            <w:tcW w:w="4320" w:type="dxa"/>
          </w:tcPr>
          <w:p w:rsidR="00E71281" w:rsidRPr="00571C5A" w:rsidRDefault="00E71281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  <w:lang w:bidi="ar-EG"/>
              </w:rPr>
              <w:t xml:space="preserve">Major or Minor element of </w:t>
            </w:r>
            <w:r w:rsidRPr="00571C5A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E71281" w:rsidRPr="00867057" w:rsidRDefault="00E71281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Agricultural Biotechnology</w:t>
            </w:r>
          </w:p>
        </w:tc>
      </w:tr>
      <w:tr w:rsidR="00E71281" w:rsidRPr="00571C5A" w:rsidTr="004B6DCF">
        <w:tc>
          <w:tcPr>
            <w:tcW w:w="4320" w:type="dxa"/>
            <w:vAlign w:val="center"/>
          </w:tcPr>
          <w:p w:rsidR="00E71281" w:rsidRPr="00571C5A" w:rsidRDefault="00E71281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571C5A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E71281" w:rsidRPr="00F62931" w:rsidRDefault="00E71281" w:rsidP="005C1DB6">
            <w:pPr>
              <w:bidi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General</w:t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E71281" w:rsidRPr="00867057" w:rsidRDefault="00E71281" w:rsidP="005C1DB6">
            <w:pPr>
              <w:bidi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Agricultural Economics</w:t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 w:rsidP="00283936">
            <w:pPr>
              <w:bidi w:val="0"/>
              <w:rPr>
                <w:color w:val="000000"/>
                <w:sz w:val="26"/>
                <w:szCs w:val="26"/>
                <w:lang w:bidi="ar-EG"/>
              </w:rPr>
            </w:pPr>
            <w:r w:rsidRPr="00571C5A">
              <w:rPr>
                <w:sz w:val="26"/>
                <w:szCs w:val="26"/>
              </w:rPr>
              <w:t>Academic year (level)</w:t>
            </w:r>
          </w:p>
        </w:tc>
        <w:tc>
          <w:tcPr>
            <w:tcW w:w="5461" w:type="dxa"/>
            <w:vAlign w:val="center"/>
          </w:tcPr>
          <w:p w:rsidR="00E71281" w:rsidRPr="00F62931" w:rsidRDefault="00E71281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 w:rsidRPr="001003D7">
              <w:rPr>
                <w:sz w:val="26"/>
                <w:szCs w:val="26"/>
                <w:lang w:eastAsia="zh-CN"/>
              </w:rPr>
              <w:t>Level</w:t>
            </w:r>
            <w:r>
              <w:rPr>
                <w:sz w:val="26"/>
                <w:szCs w:val="26"/>
                <w:lang w:eastAsia="zh-CN"/>
              </w:rPr>
              <w:t xml:space="preserve"> 4 </w:t>
            </w:r>
            <w:r w:rsidRPr="001003D7">
              <w:rPr>
                <w:sz w:val="26"/>
                <w:szCs w:val="26"/>
                <w:lang w:eastAsia="zh-CN"/>
              </w:rPr>
              <w:t>/Semester</w:t>
            </w:r>
            <w:r>
              <w:rPr>
                <w:sz w:val="26"/>
                <w:szCs w:val="26"/>
                <w:lang w:eastAsia="zh-CN"/>
              </w:rPr>
              <w:t xml:space="preserve"> 2</w:t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E71281" w:rsidRPr="00571C5A" w:rsidRDefault="00E71281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E71281" w:rsidRPr="00571C5A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E71281" w:rsidRPr="00571C5A" w:rsidRDefault="00E71281">
            <w:pPr>
              <w:bidi w:val="0"/>
              <w:spacing w:before="60" w:after="60"/>
              <w:rPr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71C5A">
              <w:rPr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71C5A">
              <w:rPr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E71281" w:rsidRPr="0054294F" w:rsidRDefault="00E71281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 w:rsidRPr="0054294F">
              <w:rPr>
                <w:color w:val="000000"/>
                <w:sz w:val="26"/>
                <w:szCs w:val="26"/>
                <w:lang w:eastAsia="zh-CN"/>
              </w:rPr>
              <w:t>Technology Transfer and Diffusion</w:t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E71281" w:rsidRPr="00F62931" w:rsidRDefault="00E71281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EE0605</w:t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E71281" w:rsidRPr="00867057" w:rsidRDefault="00E71281" w:rsidP="005C1DB6">
            <w:pPr>
              <w:bidi w:val="0"/>
              <w:rPr>
                <w:sz w:val="26"/>
                <w:szCs w:val="26"/>
                <w:lang w:eastAsia="zh-CN"/>
              </w:rPr>
            </w:pP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E71281" w:rsidRPr="00867057" w:rsidRDefault="00E71281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2 Hours / week</w:t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E71281" w:rsidRPr="00867057" w:rsidRDefault="00E71281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2 Hours / week </w:t>
            </w:r>
          </w:p>
        </w:tc>
      </w:tr>
      <w:tr w:rsidR="00E71281" w:rsidRPr="00571C5A" w:rsidTr="004B6DCF">
        <w:tc>
          <w:tcPr>
            <w:tcW w:w="4320" w:type="dxa"/>
          </w:tcPr>
          <w:p w:rsidR="00E71281" w:rsidRPr="00571C5A" w:rsidRDefault="00E71281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E71281" w:rsidRPr="00867057" w:rsidRDefault="00E71281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4</w:t>
            </w: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Hours / week </w:t>
            </w:r>
          </w:p>
        </w:tc>
      </w:tr>
    </w:tbl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71281" w:rsidRPr="00571C5A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E71281" w:rsidRPr="00571C5A" w:rsidRDefault="00E71281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E71281" w:rsidRPr="00571C5A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E71281" w:rsidRPr="00571C5A" w:rsidRDefault="00E71281" w:rsidP="00BE7C8D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1. OVERALL AIMS OF COURSE</w:t>
            </w:r>
          </w:p>
        </w:tc>
      </w:tr>
      <w:tr w:rsidR="00E71281" w:rsidRPr="00571C5A" w:rsidTr="004B6DCF">
        <w:trPr>
          <w:trHeight w:val="644"/>
        </w:trPr>
        <w:tc>
          <w:tcPr>
            <w:tcW w:w="9781" w:type="dxa"/>
          </w:tcPr>
          <w:p w:rsidR="00E71281" w:rsidRDefault="00E71281" w:rsidP="0054294F">
            <w:pPr>
              <w:numPr>
                <w:ilvl w:val="0"/>
                <w:numId w:val="28"/>
              </w:numPr>
              <w:tabs>
                <w:tab w:val="clear" w:pos="1992"/>
                <w:tab w:val="num" w:pos="852"/>
              </w:tabs>
              <w:bidi w:val="0"/>
              <w:spacing w:line="276" w:lineRule="auto"/>
              <w:ind w:left="852" w:hanging="360"/>
              <w:jc w:val="lowKashida"/>
              <w:rPr>
                <w:lang w:eastAsia="zh-CN"/>
              </w:rPr>
            </w:pPr>
            <w:r w:rsidRPr="002A492C">
              <w:rPr>
                <w:lang w:eastAsia="zh-CN"/>
              </w:rPr>
              <w:t>To provide students with the</w:t>
            </w:r>
            <w:r>
              <w:rPr>
                <w:lang w:eastAsia="zh-CN"/>
              </w:rPr>
              <w:t xml:space="preserve"> </w:t>
            </w:r>
            <w:r w:rsidRPr="0031144D">
              <w:rPr>
                <w:lang w:eastAsia="zh-CN"/>
              </w:rPr>
              <w:t>technology transfer in agriculture: its concepts and how it is transferred, dissipated (defused).</w:t>
            </w:r>
          </w:p>
          <w:p w:rsidR="00E71281" w:rsidRPr="001641D6" w:rsidRDefault="00E71281" w:rsidP="00E71281">
            <w:pPr>
              <w:numPr>
                <w:ilvl w:val="0"/>
                <w:numId w:val="24"/>
              </w:numPr>
              <w:tabs>
                <w:tab w:val="clear" w:pos="1992"/>
                <w:tab w:val="num" w:pos="612"/>
              </w:tabs>
              <w:bidi w:val="0"/>
              <w:spacing w:line="276" w:lineRule="auto"/>
              <w:ind w:leftChars="205" w:left="31680" w:firstLine="0"/>
              <w:jc w:val="lowKashida"/>
              <w:rPr>
                <w:lang w:eastAsia="zh-CN"/>
              </w:rPr>
            </w:pPr>
            <w:r w:rsidRPr="002A492C">
              <w:rPr>
                <w:lang w:eastAsia="zh-CN"/>
              </w:rPr>
              <w:t>To provide students with</w:t>
            </w:r>
            <w:r w:rsidRPr="00954FDE">
              <w:rPr>
                <w:lang w:eastAsia="zh-CN"/>
              </w:rPr>
              <w:t xml:space="preserve"> </w:t>
            </w:r>
            <w:r w:rsidRPr="0031144D">
              <w:rPr>
                <w:lang w:eastAsia="zh-CN"/>
              </w:rPr>
              <w:t>the role of Agriculture extension (agricultural advisory) bodies in this concern. Conditions for successful technology transfer process and examples of successful cases are included</w:t>
            </w:r>
          </w:p>
        </w:tc>
      </w:tr>
    </w:tbl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71281" w:rsidRPr="00571C5A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E71281" w:rsidRPr="00571C5A" w:rsidRDefault="00E71281" w:rsidP="00BE7C8D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2. INTENDED LEARNING OUTCOMES OF COURSE (ILOs)</w:t>
            </w:r>
          </w:p>
        </w:tc>
      </w:tr>
      <w:tr w:rsidR="00E71281" w:rsidRPr="00571C5A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E71281" w:rsidRPr="00571C5A" w:rsidRDefault="00E71281" w:rsidP="00844B7F">
            <w:pPr>
              <w:bidi w:val="0"/>
              <w:spacing w:before="40" w:after="40"/>
              <w:ind w:left="409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E71281" w:rsidRPr="00571C5A" w:rsidTr="004B6DCF">
        <w:trPr>
          <w:trHeight w:val="344"/>
        </w:trPr>
        <w:tc>
          <w:tcPr>
            <w:tcW w:w="9781" w:type="dxa"/>
            <w:vAlign w:val="center"/>
          </w:tcPr>
          <w:p w:rsidR="00E71281" w:rsidRPr="00571C5A" w:rsidRDefault="00E71281">
            <w:pPr>
              <w:tabs>
                <w:tab w:val="num" w:pos="432"/>
              </w:tabs>
              <w:bidi w:val="0"/>
              <w:ind w:left="454" w:hanging="284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71C5A">
              <w:rPr>
                <w:b/>
                <w:bCs/>
                <w:i/>
                <w:iCs/>
                <w:color w:val="000000"/>
                <w:sz w:val="26"/>
                <w:szCs w:val="26"/>
              </w:rPr>
              <w:t>By the end of the course, students should:</w:t>
            </w:r>
          </w:p>
          <w:p w:rsidR="00E71281" w:rsidRPr="0031144D" w:rsidRDefault="00E71281" w:rsidP="0054294F">
            <w:pPr>
              <w:numPr>
                <w:ilvl w:val="0"/>
                <w:numId w:val="29"/>
              </w:numPr>
              <w:bidi w:val="0"/>
              <w:spacing w:line="276" w:lineRule="auto"/>
              <w:jc w:val="lowKashida"/>
              <w:rPr>
                <w:lang w:eastAsia="zh-CN"/>
              </w:rPr>
            </w:pPr>
            <w:r w:rsidRPr="0031144D">
              <w:rPr>
                <w:lang w:eastAsia="zh-CN"/>
              </w:rPr>
              <w:t>The concept of technology transfer and transfer of agricultural technology and know the most important factors affecting the transfer and dissemination of technology.</w:t>
            </w:r>
          </w:p>
          <w:p w:rsidR="00E71281" w:rsidRDefault="00E71281" w:rsidP="0054294F">
            <w:pPr>
              <w:numPr>
                <w:ilvl w:val="0"/>
                <w:numId w:val="29"/>
              </w:numPr>
              <w:bidi w:val="0"/>
              <w:spacing w:line="276" w:lineRule="auto"/>
              <w:jc w:val="lowKashida"/>
              <w:rPr>
                <w:lang w:eastAsia="zh-CN"/>
              </w:rPr>
            </w:pPr>
            <w:r w:rsidRPr="0031144D">
              <w:rPr>
                <w:lang w:eastAsia="zh-CN"/>
              </w:rPr>
              <w:t>Knows the conditions and types and transfer of agricultural technology and the constraints and dissemination of agricultural technology transfer.</w:t>
            </w:r>
          </w:p>
          <w:p w:rsidR="00E71281" w:rsidRPr="0054294F" w:rsidRDefault="00E71281" w:rsidP="0054294F">
            <w:pPr>
              <w:numPr>
                <w:ilvl w:val="0"/>
                <w:numId w:val="29"/>
              </w:numPr>
              <w:bidi w:val="0"/>
              <w:spacing w:line="276" w:lineRule="auto"/>
              <w:jc w:val="lowKashida"/>
              <w:rPr>
                <w:lang w:eastAsia="zh-CN"/>
              </w:rPr>
            </w:pPr>
            <w:r w:rsidRPr="0031144D">
              <w:rPr>
                <w:lang w:eastAsia="zh-CN"/>
              </w:rPr>
              <w:t xml:space="preserve"> Familiar with the role of agricultural extension in the harmonization of agricultural</w:t>
            </w:r>
            <w:r w:rsidRPr="0031144D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1144D">
              <w:rPr>
                <w:lang w:eastAsia="zh-CN"/>
              </w:rPr>
              <w:t>technology transfer.</w:t>
            </w:r>
          </w:p>
        </w:tc>
      </w:tr>
    </w:tbl>
    <w:p w:rsidR="00E71281" w:rsidRPr="0081515E" w:rsidRDefault="00E71281" w:rsidP="0081515E">
      <w:pPr>
        <w:tabs>
          <w:tab w:val="left" w:pos="2010"/>
          <w:tab w:val="left" w:pos="2385"/>
        </w:tabs>
        <w:bidi w:val="0"/>
        <w:sectPr w:rsidR="00E71281" w:rsidRPr="0081515E" w:rsidSect="00816885">
          <w:headerReference w:type="default" r:id="rId7"/>
          <w:footerReference w:type="default" r:id="rId8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71281" w:rsidRPr="00571C5A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E71281" w:rsidRPr="00571C5A" w:rsidRDefault="00E71281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71C5A">
              <w:rPr>
                <w:rFonts w:ascii="Times New Roman" w:hAnsi="Times New Roman"/>
                <w:sz w:val="26"/>
                <w:szCs w:val="26"/>
              </w:rPr>
              <w:t>B. Intellectual Skills:</w:t>
            </w:r>
          </w:p>
        </w:tc>
      </w:tr>
      <w:tr w:rsidR="00E71281" w:rsidRPr="00571C5A" w:rsidTr="004B6DCF">
        <w:trPr>
          <w:trHeight w:val="690"/>
        </w:trPr>
        <w:tc>
          <w:tcPr>
            <w:tcW w:w="9781" w:type="dxa"/>
          </w:tcPr>
          <w:p w:rsidR="00E71281" w:rsidRPr="00571C5A" w:rsidRDefault="00E71281">
            <w:pPr>
              <w:bidi w:val="0"/>
              <w:ind w:left="454" w:hanging="284"/>
              <w:rPr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71C5A">
              <w:rPr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E71281" w:rsidRPr="0054294F" w:rsidRDefault="00E71281" w:rsidP="0054294F">
            <w:pPr>
              <w:bidi w:val="0"/>
              <w:ind w:right="890"/>
              <w:rPr>
                <w:sz w:val="26"/>
                <w:szCs w:val="26"/>
              </w:rPr>
            </w:pPr>
            <w:r w:rsidRPr="0054294F">
              <w:rPr>
                <w:sz w:val="26"/>
                <w:szCs w:val="26"/>
              </w:rPr>
              <w:t>1. Defines the conditions and types and the transfer of agricultural technology.</w:t>
            </w:r>
          </w:p>
          <w:p w:rsidR="00E71281" w:rsidRPr="0054294F" w:rsidRDefault="00E71281" w:rsidP="0054294F">
            <w:pPr>
              <w:bidi w:val="0"/>
              <w:ind w:right="890"/>
              <w:rPr>
                <w:sz w:val="26"/>
                <w:szCs w:val="26"/>
              </w:rPr>
            </w:pPr>
            <w:r w:rsidRPr="0054294F">
              <w:rPr>
                <w:sz w:val="26"/>
                <w:szCs w:val="26"/>
              </w:rPr>
              <w:t>2. Determines the adaptation and harmonization of agricultural technology transfer methods.</w:t>
            </w:r>
          </w:p>
          <w:p w:rsidR="00E71281" w:rsidRPr="00571C5A" w:rsidRDefault="00E71281" w:rsidP="0054294F">
            <w:p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54294F">
              <w:rPr>
                <w:sz w:val="26"/>
                <w:szCs w:val="26"/>
              </w:rPr>
              <w:t>3. Identifies constraints and dissemination of agricultural technology transfer.</w:t>
            </w:r>
          </w:p>
        </w:tc>
      </w:tr>
      <w:tr w:rsidR="00E71281" w:rsidRPr="00571C5A" w:rsidTr="004B6DCF">
        <w:trPr>
          <w:trHeight w:val="361"/>
        </w:trPr>
        <w:tc>
          <w:tcPr>
            <w:tcW w:w="9781" w:type="dxa"/>
            <w:shd w:val="clear" w:color="auto" w:fill="99CCFF"/>
            <w:vAlign w:val="center"/>
          </w:tcPr>
          <w:p w:rsidR="00E71281" w:rsidRPr="00571C5A" w:rsidRDefault="00E71281" w:rsidP="00844B7F">
            <w:pPr>
              <w:pStyle w:val="Subtitle"/>
              <w:spacing w:before="60" w:after="60"/>
              <w:ind w:left="22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E71281" w:rsidRPr="00571C5A" w:rsidTr="004B6DCF">
        <w:trPr>
          <w:trHeight w:val="361"/>
        </w:trPr>
        <w:tc>
          <w:tcPr>
            <w:tcW w:w="9781" w:type="dxa"/>
            <w:vAlign w:val="center"/>
          </w:tcPr>
          <w:p w:rsidR="00E71281" w:rsidRPr="0054294F" w:rsidRDefault="00E71281" w:rsidP="0054294F">
            <w:pPr>
              <w:bidi w:val="0"/>
              <w:rPr>
                <w:sz w:val="26"/>
                <w:szCs w:val="26"/>
              </w:rPr>
            </w:pPr>
            <w:r w:rsidRPr="0054294F">
              <w:rPr>
                <w:sz w:val="26"/>
                <w:szCs w:val="26"/>
              </w:rPr>
              <w:t>1. Defines the stages of agricultural technology transfer.</w:t>
            </w:r>
          </w:p>
          <w:p w:rsidR="00E71281" w:rsidRPr="0054294F" w:rsidRDefault="00E71281" w:rsidP="0054294F">
            <w:pPr>
              <w:bidi w:val="0"/>
              <w:rPr>
                <w:sz w:val="26"/>
                <w:szCs w:val="26"/>
              </w:rPr>
            </w:pPr>
            <w:r w:rsidRPr="0054294F">
              <w:rPr>
                <w:sz w:val="26"/>
                <w:szCs w:val="26"/>
              </w:rPr>
              <w:t>2. Focuses on the publication and adoption of their relationship and the transfer of agricultural technology.</w:t>
            </w:r>
          </w:p>
          <w:p w:rsidR="00E71281" w:rsidRPr="00571C5A" w:rsidRDefault="00E71281" w:rsidP="0054294F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sz w:val="26"/>
                <w:szCs w:val="26"/>
              </w:rPr>
            </w:pPr>
            <w:r w:rsidRPr="0054294F">
              <w:rPr>
                <w:sz w:val="26"/>
                <w:szCs w:val="26"/>
              </w:rPr>
              <w:t>3. Measures the role of agricultural extension in the harmonization of agricultural technology transfer.</w:t>
            </w:r>
          </w:p>
        </w:tc>
      </w:tr>
      <w:tr w:rsidR="00E71281" w:rsidRPr="00571C5A" w:rsidTr="00571C5A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shd w:val="clear" w:color="auto" w:fill="8DB3E2"/>
            <w:vAlign w:val="center"/>
          </w:tcPr>
          <w:p w:rsidR="00E71281" w:rsidRPr="00571C5A" w:rsidRDefault="00E71281" w:rsidP="00844B7F">
            <w:pPr>
              <w:pStyle w:val="Subtitle"/>
              <w:spacing w:before="60" w:after="60"/>
              <w:ind w:left="22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E71281" w:rsidRPr="00571C5A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vAlign w:val="center"/>
          </w:tcPr>
          <w:p w:rsidR="00E71281" w:rsidRPr="0054294F" w:rsidRDefault="00E71281" w:rsidP="0054294F">
            <w:pPr>
              <w:bidi w:val="0"/>
              <w:rPr>
                <w:sz w:val="26"/>
                <w:szCs w:val="26"/>
              </w:rPr>
            </w:pPr>
            <w:r w:rsidRPr="0054294F">
              <w:rPr>
                <w:sz w:val="26"/>
                <w:szCs w:val="26"/>
              </w:rPr>
              <w:t>1. Communicate with the craft and professional institutions related.</w:t>
            </w:r>
          </w:p>
          <w:p w:rsidR="00E71281" w:rsidRPr="0054294F" w:rsidRDefault="00E71281" w:rsidP="0054294F">
            <w:pPr>
              <w:bidi w:val="0"/>
              <w:rPr>
                <w:sz w:val="26"/>
                <w:szCs w:val="26"/>
              </w:rPr>
            </w:pPr>
            <w:r w:rsidRPr="0054294F">
              <w:rPr>
                <w:sz w:val="26"/>
                <w:szCs w:val="26"/>
              </w:rPr>
              <w:t>2. Deals with modern information systems.</w:t>
            </w:r>
          </w:p>
          <w:p w:rsidR="00E71281" w:rsidRPr="0054294F" w:rsidRDefault="00E71281" w:rsidP="0054294F">
            <w:pPr>
              <w:keepNext/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sz w:val="26"/>
                <w:szCs w:val="26"/>
                <w:lang w:eastAsia="en-US"/>
              </w:rPr>
            </w:pPr>
            <w:r w:rsidRPr="0054294F">
              <w:rPr>
                <w:sz w:val="26"/>
                <w:szCs w:val="26"/>
              </w:rPr>
              <w:t>3. Writes reports scientifically sound.</w:t>
            </w:r>
          </w:p>
        </w:tc>
      </w:tr>
    </w:tbl>
    <w:p w:rsidR="00E71281" w:rsidRDefault="00E71281">
      <w:pPr>
        <w:bidi w:val="0"/>
        <w:rPr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E71281" w:rsidRPr="00F62931" w:rsidTr="005C1DB6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E71281" w:rsidRPr="00F62931" w:rsidRDefault="00E71281" w:rsidP="005C1DB6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2931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3. CONTENTS</w:t>
            </w:r>
          </w:p>
        </w:tc>
      </w:tr>
      <w:tr w:rsidR="00E71281" w:rsidRPr="00F62931" w:rsidTr="005C1DB6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E71281" w:rsidRPr="00F62931" w:rsidRDefault="00E71281" w:rsidP="005C1DB6">
            <w:pPr>
              <w:bidi w:val="0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E71281" w:rsidRPr="00F62931" w:rsidRDefault="00E71281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No. of hours</w:t>
            </w:r>
            <w:r w:rsidRPr="00F6293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E71281" w:rsidRPr="00F62931" w:rsidRDefault="00E71281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E71281" w:rsidRPr="00F62931" w:rsidRDefault="00E71281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Practical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E73D92" w:rsidRDefault="00E71281" w:rsidP="00AF52E5">
            <w:pPr>
              <w:bidi w:val="0"/>
              <w:spacing w:line="264" w:lineRule="auto"/>
              <w:jc w:val="both"/>
              <w:rPr>
                <w:spacing w:val="-4"/>
                <w:u w:val="single"/>
                <w:lang w:eastAsia="zh-CN"/>
              </w:rPr>
            </w:pPr>
            <w:r w:rsidRPr="006C226D">
              <w:rPr>
                <w:spacing w:val="-4"/>
              </w:rPr>
              <w:t>Introduction. Concepts and characteristics of agricultural biotechnology and its transfer.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 w:rsidRPr="00CC13A6"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 w:rsidRPr="00CC13A6"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6C226D" w:rsidRDefault="00E71281" w:rsidP="00AF52E5">
            <w:pPr>
              <w:bidi w:val="0"/>
              <w:spacing w:line="264" w:lineRule="auto"/>
              <w:jc w:val="both"/>
              <w:rPr>
                <w:spacing w:val="-4"/>
                <w:u w:val="single"/>
              </w:rPr>
            </w:pPr>
            <w:r w:rsidRPr="006C226D">
              <w:rPr>
                <w:spacing w:val="-4"/>
              </w:rPr>
              <w:t>Technology adaptation and dissemination (diffusion).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6C226D" w:rsidRDefault="00E71281" w:rsidP="00AF52E5">
            <w:pPr>
              <w:bidi w:val="0"/>
              <w:spacing w:line="264" w:lineRule="auto"/>
              <w:jc w:val="both"/>
              <w:rPr>
                <w:spacing w:val="-4"/>
                <w:u w:val="single"/>
              </w:rPr>
            </w:pPr>
            <w:r w:rsidRPr="006C226D">
              <w:rPr>
                <w:spacing w:val="-4"/>
              </w:rPr>
              <w:t>Stages and areas of technology transfer and conditions for its success. Role of agricultural extension (advisory) service in technology transfer and harmonization.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5C1DB6">
        <w:trPr>
          <w:trHeight w:val="46"/>
        </w:trPr>
        <w:tc>
          <w:tcPr>
            <w:tcW w:w="5760" w:type="dxa"/>
            <w:vAlign w:val="center"/>
          </w:tcPr>
          <w:p w:rsidR="00E71281" w:rsidRPr="00675D65" w:rsidRDefault="00E71281" w:rsidP="00AF52E5">
            <w:pPr>
              <w:widowControl w:val="0"/>
              <w:autoSpaceDE w:val="0"/>
              <w:autoSpaceDN w:val="0"/>
              <w:bidi w:val="0"/>
              <w:ind w:right="74"/>
              <w:jc w:val="both"/>
            </w:pPr>
            <w:r w:rsidRPr="00675D65">
              <w:rPr>
                <w:b/>
                <w:bCs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6C226D" w:rsidRDefault="00E71281" w:rsidP="00AF52E5">
            <w:pPr>
              <w:bidi w:val="0"/>
              <w:spacing w:line="264" w:lineRule="auto"/>
              <w:jc w:val="both"/>
              <w:rPr>
                <w:spacing w:val="-4"/>
              </w:rPr>
            </w:pPr>
            <w:r w:rsidRPr="006C226D">
              <w:rPr>
                <w:spacing w:val="-4"/>
              </w:rPr>
              <w:t>Nature of the relationships among the various systems which produce, transfer and use agriculture biotechnology.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6C226D" w:rsidRDefault="00E71281" w:rsidP="00AF52E5">
            <w:pPr>
              <w:bidi w:val="0"/>
              <w:spacing w:line="264" w:lineRule="auto"/>
              <w:jc w:val="both"/>
              <w:rPr>
                <w:spacing w:val="-4"/>
              </w:rPr>
            </w:pPr>
            <w:r w:rsidRPr="006C226D">
              <w:rPr>
                <w:spacing w:val="-4"/>
              </w:rPr>
              <w:t>Dissemination, diffusion and spreading of agricultural biotechnology.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6C226D" w:rsidRDefault="00E71281" w:rsidP="00AF52E5">
            <w:pPr>
              <w:bidi w:val="0"/>
              <w:spacing w:line="264" w:lineRule="auto"/>
              <w:jc w:val="both"/>
              <w:rPr>
                <w:spacing w:val="-4"/>
              </w:rPr>
            </w:pPr>
            <w:r w:rsidRPr="006C226D">
              <w:rPr>
                <w:spacing w:val="-4"/>
              </w:rPr>
              <w:t>Stages of technology transfer.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5C1DB6">
        <w:trPr>
          <w:trHeight w:val="46"/>
        </w:trPr>
        <w:tc>
          <w:tcPr>
            <w:tcW w:w="5760" w:type="dxa"/>
            <w:vAlign w:val="center"/>
          </w:tcPr>
          <w:p w:rsidR="00E71281" w:rsidRPr="00675D65" w:rsidRDefault="00E71281" w:rsidP="00AF52E5">
            <w:pPr>
              <w:pStyle w:val="Footer"/>
              <w:bidi w:val="0"/>
              <w:jc w:val="both"/>
              <w:rPr>
                <w:b/>
                <w:bCs/>
              </w:rPr>
            </w:pPr>
            <w:r w:rsidRPr="00675D65">
              <w:rPr>
                <w:b/>
                <w:bCs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6C226D" w:rsidRDefault="00E71281" w:rsidP="00AF52E5">
            <w:pPr>
              <w:bidi w:val="0"/>
              <w:spacing w:line="264" w:lineRule="auto"/>
              <w:jc w:val="both"/>
              <w:rPr>
                <w:spacing w:val="-4"/>
              </w:rPr>
            </w:pPr>
            <w:r w:rsidRPr="006C226D">
              <w:rPr>
                <w:spacing w:val="-4"/>
              </w:rPr>
              <w:t>The technology transfer approach and the other alternatives: A comparative critic assessment.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6C226D" w:rsidRDefault="00E71281" w:rsidP="00AF52E5">
            <w:pPr>
              <w:bidi w:val="0"/>
              <w:spacing w:line="264" w:lineRule="auto"/>
              <w:jc w:val="both"/>
              <w:rPr>
                <w:spacing w:val="-4"/>
              </w:rPr>
            </w:pPr>
            <w:r w:rsidRPr="006C226D">
              <w:rPr>
                <w:spacing w:val="-4"/>
              </w:rPr>
              <w:t xml:space="preserve">Types of Agriculture extension system concerning technology transfer. 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6C226D" w:rsidRDefault="00E71281" w:rsidP="00AF52E5">
            <w:pPr>
              <w:bidi w:val="0"/>
              <w:spacing w:line="264" w:lineRule="auto"/>
              <w:jc w:val="both"/>
              <w:rPr>
                <w:spacing w:val="-4"/>
              </w:rPr>
            </w:pPr>
            <w:r w:rsidRPr="006C226D">
              <w:rPr>
                <w:spacing w:val="-4"/>
              </w:rPr>
              <w:t>Cases of successful achievements in technology transfer as shown by research in agriculture extension.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5C1DB6">
        <w:trPr>
          <w:trHeight w:val="46"/>
        </w:trPr>
        <w:tc>
          <w:tcPr>
            <w:tcW w:w="5760" w:type="dxa"/>
            <w:vAlign w:val="center"/>
          </w:tcPr>
          <w:p w:rsidR="00E71281" w:rsidRPr="00675D65" w:rsidRDefault="00E71281" w:rsidP="00AF52E5">
            <w:pPr>
              <w:pStyle w:val="Footer"/>
              <w:bidi w:val="0"/>
              <w:jc w:val="both"/>
              <w:rPr>
                <w:b/>
                <w:bCs/>
              </w:rPr>
            </w:pPr>
            <w:r w:rsidRPr="00675D65">
              <w:rPr>
                <w:b/>
                <w:bCs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300C3F">
        <w:trPr>
          <w:trHeight w:val="46"/>
        </w:trPr>
        <w:tc>
          <w:tcPr>
            <w:tcW w:w="5760" w:type="dxa"/>
          </w:tcPr>
          <w:p w:rsidR="00E71281" w:rsidRPr="006C226D" w:rsidRDefault="00E71281" w:rsidP="00AF52E5">
            <w:pPr>
              <w:bidi w:val="0"/>
              <w:spacing w:line="264" w:lineRule="auto"/>
              <w:jc w:val="both"/>
              <w:rPr>
                <w:spacing w:val="-4"/>
                <w:lang w:eastAsia="zh-CN"/>
              </w:rPr>
            </w:pPr>
            <w:r w:rsidRPr="006C226D">
              <w:rPr>
                <w:spacing w:val="-4"/>
              </w:rPr>
              <w:t>Examples: for private entrances to study agricultural extension and technology transfer process (the entrance to the training and visit-the entrance of Cultural Relations).</w:t>
            </w:r>
            <w:r>
              <w:rPr>
                <w:spacing w:val="-4"/>
                <w:lang w:eastAsia="zh-CN"/>
              </w:rPr>
              <w:t xml:space="preserve"> </w:t>
            </w:r>
            <w:r w:rsidRPr="006C226D">
              <w:rPr>
                <w:spacing w:val="-4"/>
              </w:rPr>
              <w:t>Important proposals for enhancing and updating agriculture extension for biotechnology transfer in Egypt.</w:t>
            </w:r>
            <w:r>
              <w:rPr>
                <w:spacing w:val="-4"/>
                <w:lang w:eastAsia="zh-CN"/>
              </w:rPr>
              <w:t xml:space="preserve"> </w:t>
            </w:r>
            <w:r w:rsidRPr="006C226D">
              <w:rPr>
                <w:spacing w:val="-4"/>
              </w:rPr>
              <w:t>The characteristics and qualities of technology deployment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5C1DB6">
        <w:trPr>
          <w:trHeight w:val="46"/>
        </w:trPr>
        <w:tc>
          <w:tcPr>
            <w:tcW w:w="5760" w:type="dxa"/>
            <w:vAlign w:val="center"/>
          </w:tcPr>
          <w:p w:rsidR="00E71281" w:rsidRPr="00675D65" w:rsidRDefault="00E71281" w:rsidP="00AF52E5">
            <w:pPr>
              <w:pStyle w:val="Footer"/>
              <w:bidi w:val="0"/>
              <w:jc w:val="both"/>
              <w:rPr>
                <w:b/>
                <w:bCs/>
              </w:rPr>
            </w:pPr>
            <w:r w:rsidRPr="00675D65">
              <w:rPr>
                <w:b/>
                <w:bCs/>
              </w:rPr>
              <w:t>Practical exam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E71281" w:rsidRPr="00F62931" w:rsidTr="005C1DB6">
        <w:trPr>
          <w:trHeight w:val="46"/>
        </w:trPr>
        <w:tc>
          <w:tcPr>
            <w:tcW w:w="5760" w:type="dxa"/>
            <w:vAlign w:val="center"/>
          </w:tcPr>
          <w:p w:rsidR="00E71281" w:rsidRPr="00675D65" w:rsidRDefault="00E71281" w:rsidP="00AF52E5">
            <w:pPr>
              <w:tabs>
                <w:tab w:val="left" w:pos="4608"/>
              </w:tabs>
              <w:bidi w:val="0"/>
              <w:rPr>
                <w:b/>
                <w:bCs/>
                <w:lang w:eastAsia="zh-CN" w:bidi="ar-EG"/>
              </w:rPr>
            </w:pPr>
            <w:r w:rsidRPr="00675D65">
              <w:rPr>
                <w:b/>
                <w:bCs/>
                <w:lang w:eastAsia="zh-CN" w:bidi="ar-EG"/>
              </w:rPr>
              <w:t>Total</w:t>
            </w:r>
          </w:p>
        </w:tc>
        <w:tc>
          <w:tcPr>
            <w:tcW w:w="117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56</w:t>
            </w:r>
          </w:p>
        </w:tc>
        <w:tc>
          <w:tcPr>
            <w:tcW w:w="1260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28</w:t>
            </w:r>
          </w:p>
        </w:tc>
        <w:tc>
          <w:tcPr>
            <w:tcW w:w="1591" w:type="dxa"/>
            <w:vAlign w:val="center"/>
          </w:tcPr>
          <w:p w:rsidR="00E71281" w:rsidRPr="00CC13A6" w:rsidRDefault="00E71281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28</w:t>
            </w:r>
          </w:p>
        </w:tc>
      </w:tr>
    </w:tbl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71281" w:rsidRPr="00571C5A" w:rsidTr="00571C5A">
        <w:trPr>
          <w:trHeight w:val="299"/>
        </w:trPr>
        <w:tc>
          <w:tcPr>
            <w:tcW w:w="9781" w:type="dxa"/>
            <w:shd w:val="clear" w:color="auto" w:fill="FABF8F"/>
            <w:vAlign w:val="center"/>
          </w:tcPr>
          <w:p w:rsidR="00E71281" w:rsidRPr="00571C5A" w:rsidRDefault="00E71281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4. TEACHING AND LEARNING METHODS</w:t>
            </w:r>
          </w:p>
        </w:tc>
      </w:tr>
      <w:tr w:rsidR="00E71281" w:rsidRPr="00571C5A" w:rsidTr="004B6DCF">
        <w:trPr>
          <w:trHeight w:val="412"/>
        </w:trPr>
        <w:tc>
          <w:tcPr>
            <w:tcW w:w="9781" w:type="dxa"/>
            <w:vAlign w:val="center"/>
          </w:tcPr>
          <w:p w:rsidR="00E71281" w:rsidRPr="00571C5A" w:rsidRDefault="00E71281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E71281" w:rsidRPr="00571C5A" w:rsidRDefault="00E71281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E71281" w:rsidRPr="00571C5A" w:rsidRDefault="00E71281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val="en-GB" w:eastAsia="en-GB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71281" w:rsidRPr="00571C5A" w:rsidTr="00571C5A">
        <w:trPr>
          <w:trHeight w:val="279"/>
        </w:trPr>
        <w:tc>
          <w:tcPr>
            <w:tcW w:w="9781" w:type="dxa"/>
            <w:shd w:val="clear" w:color="auto" w:fill="FABF8F"/>
            <w:vAlign w:val="center"/>
          </w:tcPr>
          <w:p w:rsidR="00E71281" w:rsidRPr="00571C5A" w:rsidRDefault="00E71281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5. STUDENT ASSESSMENT METHODS</w:t>
            </w:r>
          </w:p>
        </w:tc>
      </w:tr>
      <w:tr w:rsidR="00E71281" w:rsidRPr="00571C5A" w:rsidTr="00CA7972">
        <w:trPr>
          <w:trHeight w:val="1192"/>
        </w:trPr>
        <w:tc>
          <w:tcPr>
            <w:tcW w:w="9781" w:type="dxa"/>
            <w:vAlign w:val="center"/>
          </w:tcPr>
          <w:p w:rsidR="00E71281" w:rsidRPr="00571C5A" w:rsidRDefault="00E71281">
            <w:pPr>
              <w:bidi w:val="0"/>
              <w:jc w:val="lowKashida"/>
              <w:rPr>
                <w:rFonts w:eastAsia="Times New Roman"/>
                <w:sz w:val="26"/>
                <w:szCs w:val="26"/>
              </w:rPr>
            </w:pPr>
            <w:r w:rsidRPr="00571C5A">
              <w:rPr>
                <w:rFonts w:eastAsia="Times New Roman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E71281" w:rsidRPr="00571C5A" w:rsidRDefault="00E71281" w:rsidP="00CA7972">
            <w:pPr>
              <w:bidi w:val="0"/>
              <w:ind w:left="454" w:hanging="284"/>
              <w:jc w:val="lowKashida"/>
              <w:rPr>
                <w:rFonts w:eastAsia="Times New Roman"/>
                <w:sz w:val="26"/>
                <w:szCs w:val="26"/>
              </w:rPr>
            </w:pPr>
            <w:r w:rsidRPr="00571C5A">
              <w:rPr>
                <w:rFonts w:eastAsia="Times New Roman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E71281" w:rsidRPr="00571C5A" w:rsidRDefault="00E71281">
            <w:pPr>
              <w:bidi w:val="0"/>
              <w:ind w:left="568" w:hanging="284"/>
              <w:jc w:val="lowKashida"/>
              <w:rPr>
                <w:rFonts w:eastAsia="Times New Roman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E71281" w:rsidRPr="00571C5A" w:rsidRDefault="00E71281">
            <w:pPr>
              <w:pStyle w:val="Subtitle"/>
              <w:ind w:left="568" w:right="568" w:hanging="284"/>
              <w:jc w:val="lowKashid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E71281" w:rsidRPr="00571C5A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E71281" w:rsidRPr="00571C5A" w:rsidRDefault="00E71281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6. ASSESSMENT SCHEDULE</w:t>
            </w:r>
          </w:p>
        </w:tc>
      </w:tr>
      <w:tr w:rsidR="00E71281" w:rsidRPr="00571C5A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E71281" w:rsidRPr="00571C5A" w:rsidRDefault="00E71281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E71281" w:rsidRPr="00571C5A" w:rsidRDefault="00E71281">
            <w:pPr>
              <w:bidi w:val="0"/>
              <w:jc w:val="center"/>
              <w:rPr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71C5A">
              <w:rPr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E71281" w:rsidRPr="00571C5A" w:rsidTr="00884BB7">
        <w:trPr>
          <w:trHeight w:val="20"/>
        </w:trPr>
        <w:tc>
          <w:tcPr>
            <w:tcW w:w="2700" w:type="dxa"/>
            <w:vAlign w:val="center"/>
          </w:tcPr>
          <w:p w:rsidR="00E71281" w:rsidRPr="00571C5A" w:rsidRDefault="00E71281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E71281" w:rsidRPr="00571C5A" w:rsidRDefault="00E71281" w:rsidP="00A21571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E71281" w:rsidRPr="004D6274" w:rsidRDefault="00E71281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4, 8, 12</w:t>
            </w:r>
          </w:p>
        </w:tc>
      </w:tr>
      <w:tr w:rsidR="00E71281" w:rsidRPr="00571C5A" w:rsidTr="00884BB7">
        <w:trPr>
          <w:trHeight w:val="20"/>
        </w:trPr>
        <w:tc>
          <w:tcPr>
            <w:tcW w:w="2700" w:type="dxa"/>
            <w:vAlign w:val="center"/>
          </w:tcPr>
          <w:p w:rsidR="00E71281" w:rsidRPr="00571C5A" w:rsidRDefault="00E71281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E71281" w:rsidRPr="00571C5A" w:rsidRDefault="00E71281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E71281" w:rsidRPr="004D6274" w:rsidRDefault="00E71281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</w:t>
            </w:r>
          </w:p>
        </w:tc>
      </w:tr>
      <w:tr w:rsidR="00E71281" w:rsidRPr="00571C5A" w:rsidTr="00884BB7">
        <w:trPr>
          <w:trHeight w:val="20"/>
        </w:trPr>
        <w:tc>
          <w:tcPr>
            <w:tcW w:w="2700" w:type="dxa"/>
            <w:vAlign w:val="center"/>
          </w:tcPr>
          <w:p w:rsidR="00E71281" w:rsidRPr="00571C5A" w:rsidRDefault="00E71281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E71281" w:rsidRPr="00571C5A" w:rsidRDefault="00E71281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E71281" w:rsidRPr="004D6274" w:rsidRDefault="00E71281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</w:t>
            </w:r>
          </w:p>
        </w:tc>
      </w:tr>
      <w:tr w:rsidR="00E71281" w:rsidRPr="00571C5A" w:rsidTr="00884BB7">
        <w:trPr>
          <w:trHeight w:val="20"/>
        </w:trPr>
        <w:tc>
          <w:tcPr>
            <w:tcW w:w="2700" w:type="dxa"/>
            <w:vAlign w:val="center"/>
          </w:tcPr>
          <w:p w:rsidR="00E71281" w:rsidRPr="00571C5A" w:rsidRDefault="00E71281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E71281" w:rsidRPr="00571C5A" w:rsidRDefault="00E71281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E71281" w:rsidRPr="004D6274" w:rsidRDefault="00E71281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</w:t>
            </w:r>
          </w:p>
        </w:tc>
      </w:tr>
    </w:tbl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E71281" w:rsidRPr="00571C5A" w:rsidTr="00571C5A">
        <w:trPr>
          <w:trHeight w:val="279"/>
        </w:trPr>
        <w:tc>
          <w:tcPr>
            <w:tcW w:w="9781" w:type="dxa"/>
            <w:gridSpan w:val="3"/>
            <w:shd w:val="clear" w:color="auto" w:fill="FABF8F"/>
            <w:vAlign w:val="center"/>
          </w:tcPr>
          <w:p w:rsidR="00E71281" w:rsidRPr="00571C5A" w:rsidRDefault="00E71281" w:rsidP="00844B7F">
            <w:pPr>
              <w:pStyle w:val="Subtitle"/>
              <w:spacing w:before="60" w:after="60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7. WEIGHING OF ASSESSMENT</w:t>
            </w:r>
          </w:p>
        </w:tc>
      </w:tr>
      <w:tr w:rsidR="00E71281" w:rsidRPr="00571C5A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E71281" w:rsidRPr="00571C5A" w:rsidRDefault="00E71281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E71281" w:rsidRPr="00571C5A" w:rsidRDefault="00E71281">
            <w:pPr>
              <w:bidi w:val="0"/>
              <w:jc w:val="center"/>
              <w:rPr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71C5A">
              <w:rPr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E71281" w:rsidRPr="00571C5A" w:rsidTr="004B6DCF">
        <w:trPr>
          <w:trHeight w:val="20"/>
        </w:trPr>
        <w:tc>
          <w:tcPr>
            <w:tcW w:w="2700" w:type="dxa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E71281" w:rsidRPr="00571C5A" w:rsidRDefault="00E71281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E71281" w:rsidRPr="00571C5A" w:rsidTr="004B6DCF">
        <w:trPr>
          <w:trHeight w:val="20"/>
        </w:trPr>
        <w:tc>
          <w:tcPr>
            <w:tcW w:w="2700" w:type="dxa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E71281" w:rsidRPr="00571C5A" w:rsidRDefault="00E71281" w:rsidP="005514DA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E71281" w:rsidRPr="00571C5A" w:rsidRDefault="00E71281" w:rsidP="005514DA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E71281" w:rsidRPr="00571C5A" w:rsidTr="004B6DCF">
        <w:trPr>
          <w:trHeight w:val="20"/>
        </w:trPr>
        <w:tc>
          <w:tcPr>
            <w:tcW w:w="2700" w:type="dxa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E71281" w:rsidRPr="00571C5A" w:rsidRDefault="00E7128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E71281" w:rsidRPr="00571C5A" w:rsidTr="004B6DCF">
        <w:trPr>
          <w:trHeight w:val="20"/>
        </w:trPr>
        <w:tc>
          <w:tcPr>
            <w:tcW w:w="2700" w:type="dxa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E71281" w:rsidRPr="00571C5A" w:rsidRDefault="00E7128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E71281" w:rsidRPr="00571C5A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E71281" w:rsidRPr="00571C5A" w:rsidRDefault="00E7128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71281" w:rsidRPr="00571C5A" w:rsidTr="00571C5A">
        <w:trPr>
          <w:trHeight w:val="339"/>
        </w:trPr>
        <w:tc>
          <w:tcPr>
            <w:tcW w:w="9781" w:type="dxa"/>
            <w:shd w:val="clear" w:color="auto" w:fill="FABF8F"/>
            <w:vAlign w:val="center"/>
          </w:tcPr>
          <w:p w:rsidR="00E71281" w:rsidRPr="00571C5A" w:rsidRDefault="00E71281" w:rsidP="00844B7F">
            <w:pPr>
              <w:pStyle w:val="Subtitle"/>
              <w:ind w:left="49"/>
              <w:rPr>
                <w:rFonts w:ascii="Times New Roman" w:hAnsi="Times New Roman" w:cs="Times New Roman"/>
                <w:color w:val="000080"/>
                <w:sz w:val="26"/>
                <w:szCs w:val="26"/>
                <w:rtl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8. LIST OF REFERENCES</w:t>
            </w:r>
          </w:p>
        </w:tc>
      </w:tr>
      <w:tr w:rsidR="00E71281" w:rsidRPr="00571C5A" w:rsidTr="00CA7972">
        <w:trPr>
          <w:trHeight w:val="339"/>
        </w:trPr>
        <w:tc>
          <w:tcPr>
            <w:tcW w:w="9781" w:type="dxa"/>
            <w:vAlign w:val="center"/>
          </w:tcPr>
          <w:p w:rsidR="00E71281" w:rsidRPr="00613F5F" w:rsidRDefault="00E71281" w:rsidP="004124E7">
            <w:pPr>
              <w:pStyle w:val="ListParagraph"/>
              <w:numPr>
                <w:ilvl w:val="0"/>
                <w:numId w:val="31"/>
              </w:numPr>
              <w:bidi w:val="0"/>
              <w:spacing w:after="0" w:line="240" w:lineRule="auto"/>
              <w:ind w:left="709" w:hanging="529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3F5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Inzelt, A. and Hilton, J. 1999.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Technology transfer: from invention to innovation. Kluwer Academic Publ. </w:t>
            </w:r>
            <w:smartTag w:uri="urn:schemas-microsoft-com:office:smarttags" w:element="place">
              <w:smartTag w:uri="urn:schemas-microsoft-com:office:smarttags" w:element="City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London</w:t>
                </w:r>
              </w:smartTag>
              <w:r w:rsidRPr="00613F5F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</w:p>
          <w:p w:rsidR="00E71281" w:rsidRPr="00613F5F" w:rsidRDefault="00E71281" w:rsidP="004124E7">
            <w:pPr>
              <w:pStyle w:val="ListParagraph"/>
              <w:numPr>
                <w:ilvl w:val="0"/>
                <w:numId w:val="31"/>
              </w:numPr>
              <w:bidi w:val="0"/>
              <w:spacing w:after="0" w:line="240" w:lineRule="auto"/>
              <w:ind w:left="709" w:hanging="529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3F5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Jacobson, D. and Robertson, P.L. 2011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Knowledge transfer and technology diffusion. Edward Elgar Publ. </w:t>
            </w:r>
            <w:smartTag w:uri="urn:schemas-microsoft-com:office:smarttags" w:element="place"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</w:p>
          <w:p w:rsidR="00E71281" w:rsidRPr="00851D85" w:rsidRDefault="00E71281" w:rsidP="004124E7">
            <w:pPr>
              <w:pStyle w:val="ListParagraph"/>
              <w:bidi w:val="0"/>
              <w:spacing w:after="0"/>
              <w:ind w:left="360"/>
              <w:jc w:val="lowKashida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71281" w:rsidRDefault="00E71281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71281" w:rsidRPr="00571C5A" w:rsidTr="00571C5A">
        <w:trPr>
          <w:trHeight w:val="355"/>
        </w:trPr>
        <w:tc>
          <w:tcPr>
            <w:tcW w:w="9781" w:type="dxa"/>
            <w:shd w:val="clear" w:color="auto" w:fill="FABF8F"/>
            <w:vAlign w:val="center"/>
          </w:tcPr>
          <w:p w:rsidR="00E71281" w:rsidRPr="00571C5A" w:rsidRDefault="00E71281" w:rsidP="00844B7F">
            <w:pPr>
              <w:pStyle w:val="Subtitle"/>
              <w:spacing w:before="60" w:after="60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9. FACILITIES REQUIRED FOR TEACHING AND LEARNING</w:t>
            </w:r>
          </w:p>
        </w:tc>
      </w:tr>
      <w:tr w:rsidR="00E71281" w:rsidRPr="00571C5A" w:rsidTr="004B6DCF">
        <w:trPr>
          <w:trHeight w:val="1422"/>
        </w:trPr>
        <w:tc>
          <w:tcPr>
            <w:tcW w:w="9781" w:type="dxa"/>
            <w:vAlign w:val="center"/>
          </w:tcPr>
          <w:p w:rsidR="00E71281" w:rsidRPr="00571C5A" w:rsidRDefault="00E7128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Teaching aids/materials: e.g. boards – overhead projector – data-show projector – stationary.. etc. </w:t>
            </w:r>
          </w:p>
          <w:p w:rsidR="00E71281" w:rsidRPr="00571C5A" w:rsidRDefault="00E7128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E71281" w:rsidRPr="00571C5A" w:rsidRDefault="00E7128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sz w:val="26"/>
                <w:szCs w:val="26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E71281" w:rsidRPr="00571C5A" w:rsidRDefault="00E71281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E71281" w:rsidRDefault="00E71281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E71281" w:rsidRPr="00571C5A" w:rsidTr="00CA7972">
        <w:trPr>
          <w:trHeight w:val="419"/>
        </w:trPr>
        <w:tc>
          <w:tcPr>
            <w:tcW w:w="3420" w:type="dxa"/>
            <w:vAlign w:val="center"/>
          </w:tcPr>
          <w:p w:rsidR="00E71281" w:rsidRPr="00571C5A" w:rsidRDefault="00E71281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71C5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E71281" w:rsidRPr="00571C5A" w:rsidRDefault="00E71281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571C5A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</w:p>
          <w:p w:rsidR="00E71281" w:rsidRPr="00571C5A" w:rsidRDefault="00E71281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571C5A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</w:p>
        </w:tc>
      </w:tr>
      <w:tr w:rsidR="00E71281" w:rsidRPr="00571C5A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E71281" w:rsidRPr="00571C5A" w:rsidRDefault="00E71281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71C5A">
              <w:rPr>
                <w:rFonts w:ascii="Tahoma" w:hAnsi="Tahoma" w:cs="Tahoma"/>
                <w:b/>
                <w:bCs/>
                <w:sz w:val="22"/>
                <w:szCs w:val="22"/>
              </w:rPr>
              <w:t>Date:   /   / 2015</w:t>
            </w:r>
          </w:p>
        </w:tc>
      </w:tr>
    </w:tbl>
    <w:p w:rsidR="00E71281" w:rsidRDefault="00E71281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E71281" w:rsidSect="004B6DCF">
      <w:headerReference w:type="default" r:id="rId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81" w:rsidRDefault="00E71281" w:rsidP="00A02DE8">
      <w:r>
        <w:separator/>
      </w:r>
    </w:p>
  </w:endnote>
  <w:endnote w:type="continuationSeparator" w:id="0">
    <w:p w:rsidR="00E71281" w:rsidRDefault="00E71281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81" w:rsidRDefault="00E71281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71281" w:rsidRDefault="00E71281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81" w:rsidRDefault="00E71281" w:rsidP="00A02DE8">
      <w:r>
        <w:separator/>
      </w:r>
    </w:p>
  </w:footnote>
  <w:footnote w:type="continuationSeparator" w:id="0">
    <w:p w:rsidR="00E71281" w:rsidRDefault="00E71281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6" w:type="dxa"/>
      <w:tblLook w:val="00A0" w:firstRow="1" w:lastRow="0" w:firstColumn="1" w:lastColumn="0" w:noHBand="0" w:noVBand="0"/>
    </w:tblPr>
    <w:tblGrid>
      <w:gridCol w:w="2769"/>
      <w:gridCol w:w="3981"/>
      <w:gridCol w:w="3256"/>
    </w:tblGrid>
    <w:tr w:rsidR="00E71281" w:rsidRPr="00571C5A" w:rsidTr="00816885">
      <w:trPr>
        <w:trHeight w:val="1322"/>
      </w:trPr>
      <w:tc>
        <w:tcPr>
          <w:tcW w:w="2769" w:type="dxa"/>
        </w:tcPr>
        <w:p w:rsidR="00E71281" w:rsidRPr="00571C5A" w:rsidRDefault="00E71281" w:rsidP="00816885">
          <w:pPr>
            <w:bidi w:val="0"/>
            <w:jc w:val="center"/>
            <w:rPr>
              <w:color w:val="00B050"/>
              <w:sz w:val="16"/>
              <w:szCs w:val="16"/>
            </w:rPr>
          </w:pPr>
        </w:p>
        <w:p w:rsidR="00E71281" w:rsidRPr="00571C5A" w:rsidRDefault="00E71281" w:rsidP="00816885">
          <w:pPr>
            <w:bidi w:val="0"/>
            <w:jc w:val="center"/>
          </w:pPr>
          <w:r w:rsidRPr="00642AED">
            <w:rPr>
              <w:b/>
              <w:bCs/>
              <w:i/>
              <w:iCs/>
              <w:noProof/>
              <w:color w:val="00B050"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i1028" type="#_x0000_t75" alt="Picture1" style="width:90pt;height:71.25pt;visibility:visible">
                <v:imagedata r:id="rId1" o:title=""/>
              </v:shape>
            </w:pict>
          </w:r>
        </w:p>
      </w:tc>
      <w:tc>
        <w:tcPr>
          <w:tcW w:w="3981" w:type="dxa"/>
        </w:tcPr>
        <w:p w:rsidR="00E71281" w:rsidRPr="00571C5A" w:rsidRDefault="00E71281" w:rsidP="00816885">
          <w:pPr>
            <w:bidi w:val="0"/>
            <w:jc w:val="center"/>
            <w:rPr>
              <w:b/>
              <w:bCs/>
              <w:color w:val="000000"/>
            </w:rPr>
          </w:pPr>
          <w:r w:rsidRPr="00642AED">
            <w:rPr>
              <w:b/>
              <w:bCs/>
              <w:noProof/>
              <w:color w:val="000000"/>
              <w:lang w:eastAsia="zh-CN"/>
            </w:rPr>
            <w:pict>
              <v:shape id="Picture 29" o:spid="_x0000_i1029" type="#_x0000_t75" style="width:81pt;height:81pt;visibility:visible">
                <v:imagedata r:id="rId2" o:title=""/>
              </v:shape>
            </w:pict>
          </w:r>
        </w:p>
        <w:p w:rsidR="00E71281" w:rsidRPr="00571C5A" w:rsidRDefault="00E71281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E71281" w:rsidRPr="00571C5A" w:rsidRDefault="00E71281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E71281" w:rsidRPr="00571C5A" w:rsidRDefault="00E71281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b/>
              <w:bCs/>
              <w:color w:val="000000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71C5A">
            <w:rPr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E71281" w:rsidRPr="00571C5A" w:rsidRDefault="00E71281" w:rsidP="0048491D">
          <w:pPr>
            <w:bidi w:val="0"/>
            <w:jc w:val="center"/>
            <w:rPr>
              <w:b/>
              <w:bCs/>
              <w:color w:val="00B050"/>
            </w:rPr>
          </w:pPr>
          <w:r w:rsidRPr="00642AED">
            <w:rPr>
              <w:b/>
              <w:bCs/>
              <w:noProof/>
              <w:color w:val="00B050"/>
              <w:lang w:eastAsia="zh-CN"/>
            </w:rPr>
            <w:pict>
              <v:shape id="Picture 1" o:spid="_x0000_i1030" type="#_x0000_t75" style="width:111pt;height:10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">
                <v:imagedata r:id="rId3" o:title=""/>
                <o:lock v:ext="edit" aspectratio="f"/>
              </v:shape>
            </w:pict>
          </w:r>
        </w:p>
      </w:tc>
    </w:tr>
  </w:tbl>
  <w:p w:rsidR="00E71281" w:rsidRPr="00571C5A" w:rsidRDefault="00E71281" w:rsidP="005E7938">
    <w:pPr>
      <w:pStyle w:val="Header"/>
      <w:bidi w:val="0"/>
      <w:rPr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81" w:rsidRPr="00571C5A" w:rsidRDefault="00E71281" w:rsidP="005E7938">
    <w:pPr>
      <w:pStyle w:val="Header"/>
      <w:bidi w:val="0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">
    <w:nsid w:val="08723633"/>
    <w:multiLevelType w:val="hybridMultilevel"/>
    <w:tmpl w:val="B036A55E"/>
    <w:lvl w:ilvl="0" w:tplc="9260DFCE">
      <w:start w:val="1"/>
      <w:numFmt w:val="bullet"/>
      <w:lvlText w:val="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2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3">
    <w:nsid w:val="0D6808A4"/>
    <w:multiLevelType w:val="hybridMultilevel"/>
    <w:tmpl w:val="3BD832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hanging="390"/>
      </w:pPr>
      <w:rPr>
        <w:rFonts w:cs="Times New Roman"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  <w:rPr>
        <w:rFonts w:cs="Times New Roman"/>
      </w:rPr>
    </w:lvl>
  </w:abstractNum>
  <w:abstractNum w:abstractNumId="5">
    <w:nsid w:val="185F20A3"/>
    <w:multiLevelType w:val="multilevel"/>
    <w:tmpl w:val="19982798"/>
    <w:lvl w:ilvl="0">
      <w:start w:val="1"/>
      <w:numFmt w:val="bullet"/>
      <w:lvlText w:val="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932"/>
        </w:tabs>
        <w:ind w:left="493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352"/>
        </w:tabs>
        <w:ind w:left="5352" w:hanging="420"/>
      </w:pPr>
      <w:rPr>
        <w:rFonts w:ascii="Wingdings" w:hAnsi="Wingdings" w:hint="default"/>
      </w:rPr>
    </w:lvl>
  </w:abstractNum>
  <w:abstractNum w:abstractNumId="6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7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1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F3F46"/>
    <w:multiLevelType w:val="hybridMultilevel"/>
    <w:tmpl w:val="814E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5">
    <w:nsid w:val="5C725340"/>
    <w:multiLevelType w:val="hybridMultilevel"/>
    <w:tmpl w:val="237CA7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5CB01833"/>
    <w:multiLevelType w:val="hybridMultilevel"/>
    <w:tmpl w:val="27C659C2"/>
    <w:lvl w:ilvl="0" w:tplc="040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9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0433F"/>
    <w:multiLevelType w:val="hybridMultilevel"/>
    <w:tmpl w:val="38021C22"/>
    <w:lvl w:ilvl="0" w:tplc="DD8616B4">
      <w:start w:val="1"/>
      <w:numFmt w:val="bullet"/>
      <w:lvlText w:val="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23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2C2C20"/>
    <w:multiLevelType w:val="hybridMultilevel"/>
    <w:tmpl w:val="1BE44B9A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8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9"/>
  </w:num>
  <w:num w:numId="5">
    <w:abstractNumId w:val="7"/>
  </w:num>
  <w:num w:numId="6">
    <w:abstractNumId w:val="23"/>
  </w:num>
  <w:num w:numId="7">
    <w:abstractNumId w:val="25"/>
  </w:num>
  <w:num w:numId="8">
    <w:abstractNumId w:val="27"/>
    <w:lvlOverride w:ilvl="0">
      <w:startOverride w:val="1"/>
    </w:lvlOverride>
  </w:num>
  <w:num w:numId="9">
    <w:abstractNumId w:val="28"/>
  </w:num>
  <w:num w:numId="10">
    <w:abstractNumId w:val="11"/>
  </w:num>
  <w:num w:numId="11">
    <w:abstractNumId w:val="14"/>
  </w:num>
  <w:num w:numId="12">
    <w:abstractNumId w:val="18"/>
  </w:num>
  <w:num w:numId="13">
    <w:abstractNumId w:val="26"/>
  </w:num>
  <w:num w:numId="14">
    <w:abstractNumId w:val="19"/>
  </w:num>
  <w:num w:numId="15">
    <w:abstractNumId w:val="12"/>
  </w:num>
  <w:num w:numId="16">
    <w:abstractNumId w:val="6"/>
  </w:num>
  <w:num w:numId="17">
    <w:abstractNumId w:val="4"/>
  </w:num>
  <w:num w:numId="18">
    <w:abstractNumId w:val="0"/>
  </w:num>
  <w:num w:numId="19">
    <w:abstractNumId w:val="20"/>
  </w:num>
  <w:num w:numId="20">
    <w:abstractNumId w:val="21"/>
  </w:num>
  <w:num w:numId="21">
    <w:abstractNumId w:val="10"/>
  </w:num>
  <w:num w:numId="22">
    <w:abstractNumId w:val="7"/>
  </w:num>
  <w:num w:numId="23">
    <w:abstractNumId w:val="7"/>
  </w:num>
  <w:num w:numId="24">
    <w:abstractNumId w:val="1"/>
  </w:num>
  <w:num w:numId="25">
    <w:abstractNumId w:val="3"/>
  </w:num>
  <w:num w:numId="26">
    <w:abstractNumId w:val="16"/>
  </w:num>
  <w:num w:numId="27">
    <w:abstractNumId w:val="5"/>
  </w:num>
  <w:num w:numId="28">
    <w:abstractNumId w:val="22"/>
  </w:num>
  <w:num w:numId="29">
    <w:abstractNumId w:val="15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6CC"/>
    <w:rsid w:val="000931C9"/>
    <w:rsid w:val="00097B79"/>
    <w:rsid w:val="000A323C"/>
    <w:rsid w:val="000C6B4E"/>
    <w:rsid w:val="000F5F4B"/>
    <w:rsid w:val="001003D7"/>
    <w:rsid w:val="00124317"/>
    <w:rsid w:val="00124CF9"/>
    <w:rsid w:val="00131BC2"/>
    <w:rsid w:val="001332D3"/>
    <w:rsid w:val="001641D6"/>
    <w:rsid w:val="001A7F0F"/>
    <w:rsid w:val="001B54D0"/>
    <w:rsid w:val="001D4380"/>
    <w:rsid w:val="002142A8"/>
    <w:rsid w:val="00214D6E"/>
    <w:rsid w:val="00233681"/>
    <w:rsid w:val="00247881"/>
    <w:rsid w:val="00283936"/>
    <w:rsid w:val="002907C7"/>
    <w:rsid w:val="002A492C"/>
    <w:rsid w:val="002B095F"/>
    <w:rsid w:val="002D2243"/>
    <w:rsid w:val="00300C3F"/>
    <w:rsid w:val="0031144D"/>
    <w:rsid w:val="00373460"/>
    <w:rsid w:val="004124E7"/>
    <w:rsid w:val="004664BB"/>
    <w:rsid w:val="00471EFC"/>
    <w:rsid w:val="00481916"/>
    <w:rsid w:val="0048491D"/>
    <w:rsid w:val="004A47D2"/>
    <w:rsid w:val="004B6DCF"/>
    <w:rsid w:val="004D6274"/>
    <w:rsid w:val="0054294F"/>
    <w:rsid w:val="00547AF7"/>
    <w:rsid w:val="005514DA"/>
    <w:rsid w:val="00563C57"/>
    <w:rsid w:val="00571C5A"/>
    <w:rsid w:val="00596F39"/>
    <w:rsid w:val="005C1DB6"/>
    <w:rsid w:val="005E7938"/>
    <w:rsid w:val="00613F5F"/>
    <w:rsid w:val="006406CC"/>
    <w:rsid w:val="00642AED"/>
    <w:rsid w:val="00664EEA"/>
    <w:rsid w:val="00675D65"/>
    <w:rsid w:val="006B1C0B"/>
    <w:rsid w:val="006B776C"/>
    <w:rsid w:val="006C226D"/>
    <w:rsid w:val="006E4B9B"/>
    <w:rsid w:val="006F4103"/>
    <w:rsid w:val="00730F9C"/>
    <w:rsid w:val="00775B92"/>
    <w:rsid w:val="00777545"/>
    <w:rsid w:val="00793E0B"/>
    <w:rsid w:val="00805DF1"/>
    <w:rsid w:val="0081515E"/>
    <w:rsid w:val="00816885"/>
    <w:rsid w:val="00844B7F"/>
    <w:rsid w:val="00851D85"/>
    <w:rsid w:val="00867057"/>
    <w:rsid w:val="00884BB7"/>
    <w:rsid w:val="008A456E"/>
    <w:rsid w:val="008B0566"/>
    <w:rsid w:val="008C2BA2"/>
    <w:rsid w:val="0093688B"/>
    <w:rsid w:val="00954FDE"/>
    <w:rsid w:val="00970DD5"/>
    <w:rsid w:val="00A02DE8"/>
    <w:rsid w:val="00A21571"/>
    <w:rsid w:val="00A24C48"/>
    <w:rsid w:val="00AA6E3B"/>
    <w:rsid w:val="00AD7AAE"/>
    <w:rsid w:val="00AF52E5"/>
    <w:rsid w:val="00B32942"/>
    <w:rsid w:val="00BE7C8D"/>
    <w:rsid w:val="00C062E6"/>
    <w:rsid w:val="00C70E21"/>
    <w:rsid w:val="00C82638"/>
    <w:rsid w:val="00C9556F"/>
    <w:rsid w:val="00CA2EE5"/>
    <w:rsid w:val="00CA6069"/>
    <w:rsid w:val="00CA7972"/>
    <w:rsid w:val="00CC13A6"/>
    <w:rsid w:val="00CC4E02"/>
    <w:rsid w:val="00CE0CC5"/>
    <w:rsid w:val="00D27A1E"/>
    <w:rsid w:val="00D3789B"/>
    <w:rsid w:val="00D42AC9"/>
    <w:rsid w:val="00DD25FB"/>
    <w:rsid w:val="00DE75BB"/>
    <w:rsid w:val="00E211E8"/>
    <w:rsid w:val="00E71281"/>
    <w:rsid w:val="00E72EC1"/>
    <w:rsid w:val="00E73D92"/>
    <w:rsid w:val="00E73E7D"/>
    <w:rsid w:val="00ED345B"/>
    <w:rsid w:val="00F4163E"/>
    <w:rsid w:val="00F62931"/>
    <w:rsid w:val="00F66DD2"/>
    <w:rsid w:val="00FC0582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556F"/>
    <w:pPr>
      <w:bidi/>
    </w:pPr>
    <w:rPr>
      <w:kern w:val="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556F"/>
    <w:pPr>
      <w:keepNext/>
      <w:numPr>
        <w:ilvl w:val="2"/>
        <w:numId w:val="5"/>
      </w:numPr>
      <w:bidi w:val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556F"/>
    <w:pPr>
      <w:keepNext/>
      <w:numPr>
        <w:ilvl w:val="3"/>
        <w:numId w:val="5"/>
      </w:numPr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1008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556F"/>
    <w:pPr>
      <w:keepNext/>
      <w:numPr>
        <w:ilvl w:val="6"/>
        <w:numId w:val="5"/>
      </w:numPr>
      <w:jc w:val="center"/>
      <w:outlineLvl w:val="6"/>
    </w:pPr>
    <w:rPr>
      <w:rFonts w:ascii="Arial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556F"/>
    <w:pPr>
      <w:keepNext/>
      <w:numPr>
        <w:ilvl w:val="7"/>
        <w:numId w:val="5"/>
      </w:numPr>
      <w:tabs>
        <w:tab w:val="left" w:pos="4650"/>
      </w:tabs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556F"/>
    <w:pPr>
      <w:keepNext/>
      <w:numPr>
        <w:ilvl w:val="8"/>
        <w:numId w:val="5"/>
      </w:numPr>
      <w:tabs>
        <w:tab w:val="left" w:pos="4650"/>
      </w:tabs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582"/>
    <w:rPr>
      <w:rFonts w:eastAsia="宋体"/>
      <w:b/>
      <w:sz w:val="24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4D6E"/>
    <w:rPr>
      <w:rFonts w:eastAsia="宋体"/>
      <w:b/>
      <w:sz w:val="24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7AAE"/>
    <w:rPr>
      <w:rFonts w:ascii="Tahoma" w:eastAsia="宋体" w:hAnsi="Tahoma"/>
      <w:b/>
      <w:color w:val="FF0000"/>
      <w:sz w:val="30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/>
      <w:b/>
      <w:kern w:val="0"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b/>
      <w:kern w:val="0"/>
      <w:sz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/>
      <w:b/>
      <w:kern w:val="0"/>
      <w:sz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b/>
      <w:kern w:val="0"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mbria" w:eastAsia="宋体" w:hAnsi="Cambria"/>
      <w:kern w:val="0"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宋体" w:hAnsi="Cambria"/>
      <w:kern w:val="0"/>
      <w:sz w:val="21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9556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kern w:val="0"/>
      <w:sz w:val="24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688B"/>
    <w:rPr>
      <w:rFonts w:ascii="Arial" w:eastAsia="宋体" w:hAnsi="Arial"/>
      <w:b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972"/>
    <w:rPr>
      <w:sz w:val="24"/>
      <w:lang w:eastAsia="ar-SA" w:bidi="ar-SA"/>
    </w:rPr>
  </w:style>
  <w:style w:type="character" w:styleId="Hyperlink">
    <w:name w:val="Hyperlink"/>
    <w:basedOn w:val="DefaultParagraphFont"/>
    <w:uiPriority w:val="99"/>
    <w:rsid w:val="00C9556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9556F"/>
    <w:pPr>
      <w:bidi w:val="0"/>
      <w:ind w:left="454" w:hanging="284"/>
      <w:jc w:val="lowKashida"/>
    </w:pPr>
    <w:rPr>
      <w:rFonts w:ascii="Tahoma" w:hAnsi="Tahoma" w:cs="Tahoma"/>
      <w:color w:val="000000"/>
      <w:sz w:val="21"/>
      <w:szCs w:val="21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kern w:val="0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DE8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7938"/>
    <w:rPr>
      <w:rFonts w:ascii="Tahoma" w:hAnsi="Tahoma"/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93688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yle14">
    <w:name w:val="Style 14"/>
    <w:basedOn w:val="Normal"/>
    <w:uiPriority w:val="99"/>
    <w:rsid w:val="0093688B"/>
    <w:pPr>
      <w:widowControl w:val="0"/>
      <w:autoSpaceDE w:val="0"/>
      <w:autoSpaceDN w:val="0"/>
      <w:bidi w:val="0"/>
      <w:spacing w:line="360" w:lineRule="auto"/>
      <w:ind w:left="936" w:right="72" w:hanging="36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798</Words>
  <Characters>4549</Characters>
  <Application>Microsoft Office Word</Application>
  <DocSecurity>0</DocSecurity>
  <Lines>0</Lines>
  <Paragraphs>0</Paragraphs>
  <ScaleCrop>false</ScaleCrop>
  <Company>AGRIC. MOSHTOHOR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 Computer Science   </dc:title>
  <dc:subject/>
  <dc:creator>FOOD SCIENCE</dc:creator>
  <cp:keywords/>
  <dc:description/>
  <cp:lastModifiedBy>Dr.MAHMOUD MOUSTAFA ELHABBAQ</cp:lastModifiedBy>
  <cp:revision>4</cp:revision>
  <cp:lastPrinted>2008-07-02T10:26:00Z</cp:lastPrinted>
  <dcterms:created xsi:type="dcterms:W3CDTF">2015-12-08T05:40:00Z</dcterms:created>
  <dcterms:modified xsi:type="dcterms:W3CDTF">2015-12-08T05:48:00Z</dcterms:modified>
</cp:coreProperties>
</file>